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C7" w:rsidRPr="00DF3A7D" w:rsidRDefault="00933DE8" w:rsidP="007B3217">
      <w:pPr>
        <w:ind w:left="-1134"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3A7D">
        <w:rPr>
          <w:rFonts w:ascii="Times New Roman" w:hAnsi="Times New Roman" w:cs="Times New Roman"/>
          <w:b/>
          <w:i/>
          <w:sz w:val="26"/>
          <w:szCs w:val="26"/>
        </w:rPr>
        <w:t xml:space="preserve">1 слайд. </w:t>
      </w:r>
      <w:r w:rsidR="00073D18" w:rsidRPr="00DF3A7D">
        <w:rPr>
          <w:rFonts w:ascii="Times New Roman" w:hAnsi="Times New Roman" w:cs="Times New Roman"/>
          <w:b/>
          <w:i/>
          <w:sz w:val="26"/>
          <w:szCs w:val="26"/>
        </w:rPr>
        <w:t>Классный руководитель</w:t>
      </w:r>
      <w:r w:rsidRPr="00DF3A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73D18" w:rsidRPr="00DF3A7D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DF3A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73D18" w:rsidRPr="00DF3A7D">
        <w:rPr>
          <w:rFonts w:ascii="Times New Roman" w:hAnsi="Times New Roman" w:cs="Times New Roman"/>
          <w:b/>
          <w:i/>
          <w:sz w:val="26"/>
          <w:szCs w:val="26"/>
        </w:rPr>
        <w:t>ключевая фигура воспитательного  процесса</w:t>
      </w:r>
      <w:proofErr w:type="gramStart"/>
      <w:r w:rsidR="00073D18" w:rsidRPr="00DF3A7D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326C7" w:rsidRPr="00DF3A7D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End"/>
      <w:r w:rsidR="004326C7" w:rsidRPr="00DF3A7D">
        <w:rPr>
          <w:rFonts w:ascii="Times New Roman" w:hAnsi="Times New Roman" w:cs="Times New Roman"/>
          <w:b/>
          <w:i/>
          <w:sz w:val="26"/>
          <w:szCs w:val="26"/>
        </w:rPr>
        <w:t>из опыта работы)</w:t>
      </w:r>
    </w:p>
    <w:p w:rsidR="00282814" w:rsidRPr="00DF3A7D" w:rsidRDefault="00282814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sz w:val="26"/>
          <w:szCs w:val="26"/>
        </w:rPr>
        <w:t xml:space="preserve">21 век – век компьютеризации, инноваций, новых технологий. В стране идет образовательный бум, предлагают различные теории воспитания, апробируют новые системы воспитательного процесса. На лицо прогресс. Но проблема воспитания остается одной из самых важных проблем на данном этапе времени. </w:t>
      </w:r>
    </w:p>
    <w:p w:rsidR="00282814" w:rsidRPr="00DF3A7D" w:rsidRDefault="007B3217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b/>
          <w:i/>
          <w:sz w:val="26"/>
          <w:szCs w:val="26"/>
        </w:rPr>
        <w:t>2 слайд.</w:t>
      </w:r>
      <w:r w:rsidRPr="00DF3A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2814" w:rsidRPr="00DF3A7D">
        <w:rPr>
          <w:rFonts w:ascii="Times New Roman" w:hAnsi="Times New Roman" w:cs="Times New Roman"/>
          <w:sz w:val="26"/>
          <w:szCs w:val="26"/>
        </w:rPr>
        <w:t xml:space="preserve">Президент России В.В. Путин  21 июля 2020 года определил </w:t>
      </w:r>
      <w:r w:rsidR="00282814" w:rsidRPr="00DF3A7D">
        <w:rPr>
          <w:rFonts w:ascii="Times New Roman" w:hAnsi="Times New Roman" w:cs="Times New Roman"/>
          <w:b/>
          <w:bCs/>
          <w:sz w:val="26"/>
          <w:szCs w:val="26"/>
        </w:rPr>
        <w:t>национальные цели</w:t>
      </w:r>
      <w:r w:rsidR="00282814" w:rsidRPr="00DF3A7D">
        <w:rPr>
          <w:rFonts w:ascii="Times New Roman" w:hAnsi="Times New Roman" w:cs="Times New Roman"/>
          <w:sz w:val="26"/>
          <w:szCs w:val="26"/>
        </w:rPr>
        <w:t xml:space="preserve"> развития Российской Федерации до 2030 года, ключевыми из них являются: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а также создание условий для воспитания гармонично развитой и социально</w:t>
      </w:r>
      <w:proofErr w:type="gramEnd"/>
      <w:r w:rsidR="00282814" w:rsidRPr="00DF3A7D">
        <w:rPr>
          <w:rFonts w:ascii="Times New Roman" w:hAnsi="Times New Roman" w:cs="Times New Roman"/>
          <w:sz w:val="26"/>
          <w:szCs w:val="26"/>
        </w:rPr>
        <w:t xml:space="preserve">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282814" w:rsidRPr="00DF3A7D" w:rsidRDefault="007B3217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b/>
          <w:i/>
          <w:sz w:val="26"/>
          <w:szCs w:val="26"/>
        </w:rPr>
        <w:t>3 слайд.</w:t>
      </w:r>
      <w:r w:rsidRPr="00DF3A7D">
        <w:rPr>
          <w:rFonts w:ascii="Times New Roman" w:hAnsi="Times New Roman" w:cs="Times New Roman"/>
          <w:sz w:val="26"/>
          <w:szCs w:val="26"/>
        </w:rPr>
        <w:t xml:space="preserve"> </w:t>
      </w:r>
      <w:r w:rsidR="00282814" w:rsidRPr="00DF3A7D">
        <w:rPr>
          <w:rFonts w:ascii="Times New Roman" w:hAnsi="Times New Roman" w:cs="Times New Roman"/>
          <w:sz w:val="26"/>
          <w:szCs w:val="26"/>
        </w:rPr>
        <w:t>На 2020-2021 учебный год  были разработаны:</w:t>
      </w:r>
    </w:p>
    <w:p w:rsidR="00282814" w:rsidRPr="00DF3A7D" w:rsidRDefault="00282814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sz w:val="26"/>
          <w:szCs w:val="26"/>
        </w:rPr>
        <w:t xml:space="preserve"> - методические рекомендации по классному руководству,</w:t>
      </w:r>
    </w:p>
    <w:p w:rsidR="00282814" w:rsidRPr="00DF3A7D" w:rsidRDefault="00282814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sz w:val="26"/>
          <w:szCs w:val="26"/>
        </w:rPr>
        <w:t xml:space="preserve">- </w:t>
      </w:r>
      <w:r w:rsidRPr="00DF3A7D">
        <w:rPr>
          <w:rFonts w:ascii="Times New Roman" w:hAnsi="Times New Roman" w:cs="Times New Roman"/>
          <w:bCs/>
          <w:sz w:val="26"/>
          <w:szCs w:val="26"/>
        </w:rPr>
        <w:t>новые рекомендации по профилактике  безнадзорности</w:t>
      </w:r>
      <w:r w:rsidRPr="00DF3A7D">
        <w:rPr>
          <w:rFonts w:ascii="Times New Roman" w:hAnsi="Times New Roman" w:cs="Times New Roman"/>
          <w:sz w:val="26"/>
          <w:szCs w:val="26"/>
        </w:rPr>
        <w:t>;</w:t>
      </w:r>
    </w:p>
    <w:p w:rsidR="00282814" w:rsidRPr="00DF3A7D" w:rsidRDefault="00282814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sz w:val="26"/>
          <w:szCs w:val="26"/>
        </w:rPr>
        <w:t xml:space="preserve">А с сентября 2021 года во всех школах страны вводится новая программа воспитания. </w:t>
      </w:r>
    </w:p>
    <w:p w:rsidR="004326C7" w:rsidRPr="00DF3A7D" w:rsidRDefault="00282814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sz w:val="26"/>
          <w:szCs w:val="26"/>
        </w:rPr>
        <w:t>Ключевой фигурой воспитательного процесса является  классный руководитель.</w:t>
      </w:r>
    </w:p>
    <w:p w:rsidR="004326C7" w:rsidRPr="00DF3A7D" w:rsidRDefault="004326C7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sz w:val="26"/>
          <w:szCs w:val="26"/>
        </w:rPr>
        <w:t>В работе каждого учителя есть трудная, но очень важная миссия - быть классным руководителем. Одни считают ее дополнением к своей преподавательской работе, другие – наоборот, самой главной.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Класс представляет собой систему, которая помогает реализовать заботу о социальном благополучии детей, решать проблему их досуга, сплачивать коллектив, формировать соответствующую эмоциональную атмосферу. Организатором деятельности учеников в классе, координатором воздействий был и остается классный руководитель.</w:t>
      </w:r>
    </w:p>
    <w:p w:rsidR="004326C7" w:rsidRPr="00DF3A7D" w:rsidRDefault="004326C7" w:rsidP="007B3217">
      <w:pPr>
        <w:ind w:left="-113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3A7D">
        <w:rPr>
          <w:rFonts w:ascii="Times New Roman" w:hAnsi="Times New Roman" w:cs="Times New Roman"/>
          <w:sz w:val="26"/>
          <w:szCs w:val="26"/>
        </w:rPr>
        <w:t>Задача классного руководителя - создавать условия для саморазвития учащихся. Цветок растет сам. Его не надо тянуть за верхушку, «пихать» и «пинать».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</w:t>
      </w:r>
    </w:p>
    <w:p w:rsidR="0041497F" w:rsidRPr="00DF3A7D" w:rsidRDefault="004326C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hAnsi="Times New Roman" w:cs="Times New Roman"/>
          <w:sz w:val="26"/>
          <w:szCs w:val="26"/>
        </w:rPr>
        <w:t>Ребенок - росток человеческий.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 w:rsidR="0041497F" w:rsidRPr="00DF3A7D" w:rsidRDefault="0006725A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к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 педагога предъявляется ряд самых серьезных требований. Это и любовь к детям и к своей профессиональной деятельности, широкая эрудиция, высокий уровень общей культуры, нравственности, профессиональное владение методами воспитания. Учителю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начальной школы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одновременно преподает и воспитывает, необходимо обладать еще и недюжинными воспитательными способностями. Ведь к нам приходят совсем еще маленькие дети, которых необходимо ввести в мир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школьной жизни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создать условия для их развития, воспитать достойного человека. 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lastRenderedPageBreak/>
        <w:t>4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считаю важным и придерживаюсь таких принципов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 оценивать внутреннее состояние другого человека, сочувствовать и сопереживать ему,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быть примером и образцом для подражания;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вызывать в ребенке благородные чувства, делать людям добро;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вселять в человека уверенность, находить нужный стиль общения с каждым ребенком;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вызывать к себе уважение со стороны воспитанника;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приспосабливать педагогические воздействия к индивидуальным особенностям ребенка.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Энергия детства неисчерпаема, нужно лишь уметь направлять её в нужное русло. Вся моя воспитательная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направлена на то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ребенок чувствовал себя комфортно в детском коллективе, мог свободно общаться, играть, проявлять сострадание и стремился к взаимовыручке и </w:t>
      </w:r>
      <w:proofErr w:type="spellStart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взаимоподдержке</w:t>
      </w:r>
      <w:proofErr w:type="spellEnd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217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приходом ребенка в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школу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самом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начале работы классного руководителя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ставится задача - создание здорового микроклимата в детском коллективе, формировании положительных межличностных отношений, их регулирование.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Начало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учебной деятельности знаменует собой не только переход познавательных процессов на новый уровень развития, но и возникновение новых условий для личностного роста человека. На личностное развитие ребенка влияют учебная, игровая, трудовая деятельность, а также общение</w:t>
      </w:r>
      <w:proofErr w:type="gramStart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proofErr w:type="gramEnd"/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чить общаться приходится постоянно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 уроке, в играх, во время прогулки, на репетициях, праздниках. Для этого проводятся  и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классные часы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«Теперь ты ученик»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«Вместе весело шагать»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«Как твоё настроение?»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«Нельзя брать чужое»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«Настоящая дружба. Как ты её понимаешь»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«Добро и зло»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др. 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Провожу традиционный праздник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«Посвящение в </w:t>
      </w:r>
      <w:r w:rsidR="0041497F" w:rsidRPr="00DF3A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первоклассники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присутствуют родители.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первых дней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детским коллективом, знакомлю с теми традициями, которые существуют в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школе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 А позднее создаем традиции своего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класса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и праздники 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«Посвящения в </w:t>
      </w:r>
      <w:r w:rsidRPr="00DF3A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первоклассники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«Праздник прощания с азбукой»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7B3217"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 слайд.</w:t>
      </w:r>
      <w:r w:rsidR="007B3217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«Прощание с </w:t>
      </w:r>
      <w:r w:rsidRPr="00DF3A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начальной школой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конкурсы чтецов и рисунков, выпуск стенгазет, конкурсы сочинений.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организации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классного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коллектива мне помогает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классный уголок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место, где отражается жизнь нашего маленького коллектива. Он развивает активность ребят, расширяет знания, помогает в воспитании хорошего вкуса, учит культуре оформления и пробуждает интерес к жизни своего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класса</w:t>
      </w:r>
      <w:proofErr w:type="gramStart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proofErr w:type="gramEnd"/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уголке помещаю информацию о каждом ребенке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фотографию, дату его рождения, что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обозначает его имя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Оформлены разделы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proofErr w:type="gramStart"/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«Правила поведения в </w:t>
      </w:r>
      <w:r w:rsidR="0041497F" w:rsidRPr="00DF3A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школе и классе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«Мы дежурим»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«Расписание уроков»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«Поздравляем»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«Времена года»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«Мы отдыхаем»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(игры и </w:t>
      </w:r>
      <w:proofErr w:type="spellStart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физминутки</w:t>
      </w:r>
      <w:proofErr w:type="spellEnd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«Молодцы!</w:t>
      </w:r>
      <w:proofErr w:type="gramEnd"/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Спорт - это сила!»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41497F"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«Уголок здоровья»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можно прочитать о правилах личной гигиены.</w:t>
      </w:r>
    </w:p>
    <w:p w:rsidR="007B3217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Организуя свою деятельность в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классе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иду от реальных, индивидуальных способностей ребенка, принимая его и любя таким, каков он есть. Стараюсь не подавлять природу ребенка, а словно скульптор, следовать за ней, ценить своеобразие маленькой личности, наблюдать, выявлять, поддерживать основные линии его развития, зажигать искорку задора, желание 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творить и фантазировать. При организации воспитательной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использую различные формы, приемы и методы, которые дают возможность лучше узнать своих воспитанников. 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воспитательной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провожу классные часы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уроки мужества, уроки культуры поведения, твор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ческие дела, утренники,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беседы, викторины,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познавательные игры, турниры,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экскурсии.</w:t>
      </w:r>
      <w:proofErr w:type="gramEnd"/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Праздники имеют большое значение в жизни ребенка, для полноценного развития они ему необходимы как воздух. Дети любят праздники и с удовольствием участвуют в них. Есть праздники традиционные, без которых невозможно обойтись, а есть и такие, которые требуют инициативы, творчества не только детей, но и родителей. Такие праздники делают жизнь в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классе более интересной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насыщенной, помогают ребятам сдружиться и проявить себя. </w:t>
      </w:r>
      <w:proofErr w:type="gramStart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праздника решается психологическая задача (создается у детей состояние эмоционального комфорта, ощущение радости детства, социальная 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(укрепляется </w:t>
      </w:r>
      <w:r w:rsidRPr="00DF3A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классный коллектив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педагогическая </w:t>
      </w:r>
      <w:r w:rsidRPr="00DF3A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(воспитание и всестороннее развитие)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воспитанники принимают активное участие в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школьных праздниках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все, так и отдельные ученики, в соответствии с их возможностями и желанием. Каждый делает </w:t>
      </w:r>
      <w:proofErr w:type="spellStart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Start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</w:t>
      </w:r>
      <w:proofErr w:type="gramEnd"/>
      <w:r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то</w:t>
      </w:r>
      <w:proofErr w:type="spellEnd"/>
      <w:r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ему больше по душе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занимается спортом, участвует в художественной самодеятельности, мастерит. А когда мы рисуем, поем, читаем стихи, разыгрываем сценки, украшаем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наряжаемся, слушаем музыку </w:t>
      </w:r>
      <w:proofErr w:type="gramStart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-в</w:t>
      </w:r>
      <w:proofErr w:type="gramEnd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сё это ещё и элементы эстетического воспитания.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моей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с классным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коллективом считаю нравственное и гражданско-патриотическое воспитание. Нравственное воспитание несет в себе любовь и уважение к другим людям, бережное отношение к природе. А это постепенно перерастает в любовь к Родине, своему народу.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10 слайд.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Классные часы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посвященные природе родного края, позволяют расширить знания младших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школьников об окружающем мире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экологических проблемах. Помогают задуматься над тем</w:t>
      </w:r>
      <w:proofErr w:type="gramStart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</w:t>
      </w:r>
      <w:proofErr w:type="gramEnd"/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акую посильную помощь в сохранении природы дети могут оказат</w:t>
      </w:r>
      <w:r w:rsidR="0006725A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ь: это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уход за комнатными растениями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6725A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экологических субботниках.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С 1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класса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учу детей уважительно относиться к законам своей страны, основной символике государства.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Традиционными в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классе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стали уроки мужества; праздники, посвященные Дню Победы, </w:t>
      </w:r>
      <w:r w:rsidR="0006725A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февраля,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другим знаменательным датам. Принимаем участие в митингах и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общешкольных мероприятиях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12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Уделяется внимание и такому направлению воспитательной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сохранение и укрепление здоровья детей. Провожу разнообразные физкультминутки, подвижные игры. Принимаем участие в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школьных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спортивных соревнованиях и конкурсах. На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классных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часах обсуждаем правила личной гигиены, питания, режима дня.</w:t>
      </w:r>
      <w:r w:rsidR="0006725A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участвуем в школьном этапе президентских состязаний.  </w:t>
      </w:r>
    </w:p>
    <w:p w:rsidR="007B3217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13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является одним из важнейших видов деятельности младших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школьников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поэтому она должна использоваться во всех направлениях воспитательной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  <w:proofErr w:type="gramStart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proofErr w:type="gramEnd"/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ровожу самые разнообразные игры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подвижные, ролевые, сюжетные, интеллектуальные. 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 и игры развивающего характера, разнообразные развлечения, ориентированные на творческое самовыражение ребенка. В них предлагается не только материал для подражания, повторения, но и представляется поле для фантазии, личного творчества, что дает мне возможность лучше узнать своих учеников, выявить индивидуальные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особенности каждого из них и наметить перспективы для дальнейшего развития их творче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потенциала. </w:t>
      </w:r>
      <w:bookmarkStart w:id="0" w:name="_GoBack"/>
      <w:bookmarkEnd w:id="0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Загадки, занимательные задачи или другие познавательные игры - хорошие помощники в интеллектуальном развитии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школьников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 слайд.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важно сделать родителей единомышленниками в воспитании и обучении. Где и как собрать родителей и детей вместе? Конечно, за подготовкой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проведением праздников.  В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C103B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классе организую 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утренники, на которые приглашаю родителей</w:t>
      </w:r>
      <w:proofErr w:type="gramStart"/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</w:t>
      </w:r>
      <w:proofErr w:type="gramEnd"/>
      <w:r w:rsidR="0041497F" w:rsidRPr="00DF3A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спользую и такие формы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собрания, совместные занятия по интересам, изготовление поделок, выпуск стенгазет, сочинения, изготовление подарков и поздравительных открыток.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Особого внимания требуют семьи, которые испытывают сложности в воспитании детей, находятся в трудной жизненной ситуации. Совместно с </w:t>
      </w:r>
      <w:r w:rsidR="0006725A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социальным педагогом 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провожу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работу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неблагополучными семьями</w:t>
      </w:r>
      <w:proofErr w:type="gramStart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 при этом такие формы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посещение семьи, индивидуальные беседы с детьми, тематические консультации с родителями, оказываю посильную помощь в жизнедеятельности таких семей.</w:t>
      </w:r>
    </w:p>
    <w:p w:rsidR="0041497F" w:rsidRPr="00DF3A7D" w:rsidRDefault="0041497F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правильно организовать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работу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с учениками и их родителями, нужно как можно больше знать о них. Именно поэтому большое значение в 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работе классного руководителя</w:t>
      </w:r>
      <w:r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имеет диагностическая деятельность. Считаю, что диагностические исследования необходимы в изучении особенностей детского коллектива. Провожу анкетирование детей и родителей, тестирование, наблюдения, сочинения, беседы с учениками и родителями.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Большую помощь оказывает наш психолог Брюквина А.А.</w:t>
      </w:r>
    </w:p>
    <w:p w:rsidR="0041497F" w:rsidRPr="00DF3A7D" w:rsidRDefault="007B3217" w:rsidP="007B3217">
      <w:pPr>
        <w:ind w:left="-113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7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16 слайд.</w:t>
      </w:r>
      <w:r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Классный руководитель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человек творческий, и ему необходимы такие качества, как артистичность, активность, оптимизм, трудолюбие, веселый нрав. Трудно себе представить педагога, </w:t>
      </w:r>
      <w:r w:rsidR="0041497F" w:rsidRPr="00DF3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работающего с младшими школьниками</w:t>
      </w:r>
      <w:r w:rsidR="0041497F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не обладающими таким</w:t>
      </w:r>
      <w:r w:rsidR="00BC103B" w:rsidRPr="00DF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качествами. </w:t>
      </w:r>
    </w:p>
    <w:p w:rsidR="002743E8" w:rsidRPr="00DF3A7D" w:rsidRDefault="007B3217" w:rsidP="007B3217">
      <w:pPr>
        <w:ind w:left="-1134" w:righ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A7D">
        <w:rPr>
          <w:rFonts w:ascii="Times New Roman" w:hAnsi="Times New Roman" w:cs="Times New Roman"/>
          <w:b/>
          <w:bCs/>
          <w:i/>
          <w:sz w:val="26"/>
          <w:szCs w:val="26"/>
        </w:rPr>
        <w:t>17 слайд.</w:t>
      </w:r>
      <w:r w:rsidRPr="00DF3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43E8" w:rsidRPr="00DF3A7D">
        <w:rPr>
          <w:rFonts w:ascii="Times New Roman" w:hAnsi="Times New Roman" w:cs="Times New Roman"/>
          <w:bCs/>
          <w:sz w:val="26"/>
          <w:szCs w:val="26"/>
        </w:rPr>
        <w:t xml:space="preserve">Ребенок – горящий факел! </w:t>
      </w:r>
      <w:proofErr w:type="gramStart"/>
      <w:r w:rsidR="002743E8" w:rsidRPr="00DF3A7D">
        <w:rPr>
          <w:rFonts w:ascii="Times New Roman" w:hAnsi="Times New Roman" w:cs="Times New Roman"/>
          <w:bCs/>
          <w:sz w:val="26"/>
          <w:szCs w:val="26"/>
        </w:rPr>
        <w:t>Это то</w:t>
      </w:r>
      <w:proofErr w:type="gramEnd"/>
      <w:r w:rsidR="002743E8" w:rsidRPr="00DF3A7D">
        <w:rPr>
          <w:rFonts w:ascii="Times New Roman" w:hAnsi="Times New Roman" w:cs="Times New Roman"/>
          <w:bCs/>
          <w:sz w:val="26"/>
          <w:szCs w:val="26"/>
        </w:rPr>
        <w:t xml:space="preserve">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</w:t>
      </w:r>
      <w:proofErr w:type="gramStart"/>
      <w:r w:rsidR="002743E8" w:rsidRPr="00DF3A7D">
        <w:rPr>
          <w:rFonts w:ascii="Times New Roman" w:hAnsi="Times New Roman" w:cs="Times New Roman"/>
          <w:bCs/>
          <w:sz w:val="26"/>
          <w:szCs w:val="26"/>
        </w:rPr>
        <w:t>зависит</w:t>
      </w:r>
      <w:proofErr w:type="gramEnd"/>
      <w:r w:rsidR="002743E8" w:rsidRPr="00DF3A7D">
        <w:rPr>
          <w:rFonts w:ascii="Times New Roman" w:hAnsi="Times New Roman" w:cs="Times New Roman"/>
          <w:bCs/>
          <w:sz w:val="26"/>
          <w:szCs w:val="26"/>
        </w:rPr>
        <w:t xml:space="preserve"> потухнет факел или будет гореть все ярче и ярче. И главная роль классного руководителя – поддерживать «огонь» в каждом ребенке.</w:t>
      </w:r>
    </w:p>
    <w:p w:rsidR="00282814" w:rsidRPr="00DF3A7D" w:rsidRDefault="00DF3A7D" w:rsidP="007B3217">
      <w:pPr>
        <w:ind w:left="-1134" w:righ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3A7D">
        <w:rPr>
          <w:rFonts w:ascii="Times New Roman" w:hAnsi="Times New Roman" w:cs="Times New Roman"/>
          <w:bCs/>
          <w:sz w:val="26"/>
          <w:szCs w:val="26"/>
        </w:rPr>
        <w:t>Видеоролик.</w:t>
      </w:r>
    </w:p>
    <w:sectPr w:rsidR="00282814" w:rsidRPr="00DF3A7D" w:rsidSect="007B321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C7"/>
    <w:rsid w:val="0006725A"/>
    <w:rsid w:val="00073D18"/>
    <w:rsid w:val="00206379"/>
    <w:rsid w:val="002743E8"/>
    <w:rsid w:val="00282814"/>
    <w:rsid w:val="0041497F"/>
    <w:rsid w:val="004326C7"/>
    <w:rsid w:val="007B3217"/>
    <w:rsid w:val="00933DE8"/>
    <w:rsid w:val="00995E99"/>
    <w:rsid w:val="00B1475B"/>
    <w:rsid w:val="00B62446"/>
    <w:rsid w:val="00BC103B"/>
    <w:rsid w:val="00DF3A7D"/>
    <w:rsid w:val="00ED1D68"/>
    <w:rsid w:val="00FB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schojl</cp:lastModifiedBy>
  <cp:revision>6</cp:revision>
  <cp:lastPrinted>2021-08-27T09:17:00Z</cp:lastPrinted>
  <dcterms:created xsi:type="dcterms:W3CDTF">2021-08-24T09:19:00Z</dcterms:created>
  <dcterms:modified xsi:type="dcterms:W3CDTF">2021-08-27T09:17:00Z</dcterms:modified>
</cp:coreProperties>
</file>